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34" w:type="dxa"/>
        <w:tblLook w:val="04A0" w:firstRow="1" w:lastRow="0" w:firstColumn="1" w:lastColumn="0" w:noHBand="0" w:noVBand="1"/>
      </w:tblPr>
      <w:tblGrid>
        <w:gridCol w:w="558"/>
        <w:gridCol w:w="9576"/>
      </w:tblGrid>
      <w:tr w:rsidR="00EF011A" w:rsidTr="00AB1D1C">
        <w:trPr>
          <w:trHeight w:val="2186"/>
        </w:trPr>
        <w:tc>
          <w:tcPr>
            <w:tcW w:w="5070" w:type="dxa"/>
          </w:tcPr>
          <w:p w:rsidR="00EF011A" w:rsidRDefault="00EF011A"/>
        </w:tc>
        <w:tc>
          <w:tcPr>
            <w:tcW w:w="5064" w:type="dxa"/>
          </w:tcPr>
          <w:p w:rsidR="00EF011A" w:rsidRDefault="00BF110D">
            <w:r>
              <w:rPr>
                <w:noProof/>
                <w:lang w:eastAsia="ru-RU"/>
              </w:rPr>
              <w:drawing>
                <wp:inline distT="0" distB="0" distL="0" distR="0">
                  <wp:extent cx="5934075" cy="2514600"/>
                  <wp:effectExtent l="0" t="0" r="9525" b="0"/>
                  <wp:docPr id="2" name="Рисунок 2" descr="C:\Users\ученик2\Desktop\1111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еник2\Desktop\1111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4075" cy="251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C872C9" w:rsidRPr="00AB1D1C" w:rsidRDefault="00C872C9" w:rsidP="00AB1D1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D1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872C9" w:rsidRPr="00AB1D1C" w:rsidRDefault="00C872C9" w:rsidP="00AB1D1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D1C">
        <w:rPr>
          <w:rFonts w:ascii="Times New Roman" w:hAnsi="Times New Roman" w:cs="Times New Roman"/>
          <w:b/>
          <w:sz w:val="28"/>
          <w:szCs w:val="28"/>
        </w:rPr>
        <w:t xml:space="preserve">о школьной форме </w:t>
      </w:r>
      <w:r w:rsidR="00AB1D1C" w:rsidRPr="00AB1D1C">
        <w:rPr>
          <w:rFonts w:ascii="Times New Roman" w:hAnsi="Times New Roman" w:cs="Times New Roman"/>
          <w:b/>
          <w:sz w:val="28"/>
          <w:szCs w:val="28"/>
        </w:rPr>
        <w:t xml:space="preserve"> и  </w:t>
      </w:r>
      <w:r w:rsidR="00894311">
        <w:rPr>
          <w:rFonts w:ascii="Times New Roman" w:hAnsi="Times New Roman" w:cs="Times New Roman"/>
          <w:b/>
          <w:sz w:val="28"/>
          <w:szCs w:val="28"/>
        </w:rPr>
        <w:t xml:space="preserve"> требованиях к од</w:t>
      </w:r>
      <w:r w:rsidR="00EF011A">
        <w:rPr>
          <w:rFonts w:ascii="Times New Roman" w:hAnsi="Times New Roman" w:cs="Times New Roman"/>
          <w:b/>
          <w:sz w:val="28"/>
          <w:szCs w:val="28"/>
        </w:rPr>
        <w:t>ежде обучающихся</w:t>
      </w:r>
    </w:p>
    <w:p w:rsidR="00AB1D1C" w:rsidRDefault="00EF011A" w:rsidP="00AB1D1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11A">
        <w:rPr>
          <w:rFonts w:ascii="Times New Roman" w:hAnsi="Times New Roman" w:cs="Times New Roman"/>
          <w:b/>
          <w:sz w:val="28"/>
          <w:szCs w:val="28"/>
        </w:rPr>
        <w:t>МБОУ «Мусабай-Заводская СОШ»</w:t>
      </w:r>
    </w:p>
    <w:p w:rsidR="00EF011A" w:rsidRPr="00EF011A" w:rsidRDefault="00EF011A" w:rsidP="00AB1D1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2C9" w:rsidRPr="00AB1D1C" w:rsidRDefault="00C872C9" w:rsidP="00C872C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D1C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B50089" w:rsidRPr="00AB1D1C" w:rsidRDefault="00C872C9" w:rsidP="00C87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1D1C">
        <w:rPr>
          <w:rFonts w:ascii="Times New Roman" w:hAnsi="Times New Roman" w:cs="Times New Roman"/>
          <w:sz w:val="24"/>
          <w:szCs w:val="24"/>
        </w:rPr>
        <w:t xml:space="preserve">1.1. Введение единых </w:t>
      </w:r>
      <w:proofErr w:type="gramStart"/>
      <w:r w:rsidRPr="00AB1D1C">
        <w:rPr>
          <w:rFonts w:ascii="Times New Roman" w:hAnsi="Times New Roman" w:cs="Times New Roman"/>
          <w:sz w:val="24"/>
          <w:szCs w:val="24"/>
        </w:rPr>
        <w:t>требований</w:t>
      </w:r>
      <w:proofErr w:type="gramEnd"/>
      <w:r w:rsidRPr="00AB1D1C">
        <w:rPr>
          <w:rFonts w:ascii="Times New Roman" w:hAnsi="Times New Roman" w:cs="Times New Roman"/>
          <w:sz w:val="24"/>
          <w:szCs w:val="24"/>
        </w:rPr>
        <w:t xml:space="preserve"> к одежде</w:t>
      </w:r>
      <w:r w:rsidR="00EF011A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Pr="00AB1D1C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</w:t>
      </w:r>
    </w:p>
    <w:p w:rsidR="00B50089" w:rsidRPr="00AB1D1C" w:rsidRDefault="00B50089" w:rsidP="00C87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1D1C">
        <w:rPr>
          <w:rFonts w:ascii="Times New Roman" w:hAnsi="Times New Roman" w:cs="Times New Roman"/>
          <w:sz w:val="24"/>
          <w:szCs w:val="24"/>
        </w:rPr>
        <w:t xml:space="preserve">- </w:t>
      </w:r>
      <w:r w:rsidR="00C872C9" w:rsidRPr="00AB1D1C">
        <w:rPr>
          <w:rFonts w:ascii="Times New Roman" w:hAnsi="Times New Roman" w:cs="Times New Roman"/>
          <w:sz w:val="24"/>
          <w:szCs w:val="24"/>
        </w:rPr>
        <w:t>Федеральным законом от 29.12.2012 № 273 – ФЗ «Об образовании в Российской Федерации» (статья 38.</w:t>
      </w:r>
      <w:proofErr w:type="gramEnd"/>
      <w:r w:rsidR="00C872C9" w:rsidRPr="00AB1D1C">
        <w:rPr>
          <w:rFonts w:ascii="Times New Roman" w:hAnsi="Times New Roman" w:cs="Times New Roman"/>
          <w:sz w:val="24"/>
          <w:szCs w:val="24"/>
        </w:rPr>
        <w:t xml:space="preserve"> Одежда </w:t>
      </w:r>
      <w:proofErr w:type="gramStart"/>
      <w:r w:rsidR="00C872C9" w:rsidRPr="00AB1D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C872C9" w:rsidRPr="00AB1D1C">
        <w:rPr>
          <w:rFonts w:ascii="Times New Roman" w:hAnsi="Times New Roman" w:cs="Times New Roman"/>
          <w:sz w:val="24"/>
          <w:szCs w:val="24"/>
        </w:rPr>
        <w:t xml:space="preserve">. Форменная одежда и иное вещевое имущество (обмундирование </w:t>
      </w:r>
      <w:proofErr w:type="gramStart"/>
      <w:r w:rsidR="00C872C9" w:rsidRPr="00AB1D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C872C9" w:rsidRPr="00AB1D1C">
        <w:rPr>
          <w:rFonts w:ascii="Times New Roman" w:hAnsi="Times New Roman" w:cs="Times New Roman"/>
          <w:sz w:val="24"/>
          <w:szCs w:val="24"/>
        </w:rPr>
        <w:t>)</w:t>
      </w:r>
      <w:r w:rsidRPr="00AB1D1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872C9" w:rsidRPr="00AB1D1C" w:rsidRDefault="00B50089" w:rsidP="00C87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1D1C">
        <w:rPr>
          <w:rFonts w:ascii="Times New Roman" w:hAnsi="Times New Roman" w:cs="Times New Roman"/>
          <w:sz w:val="24"/>
          <w:szCs w:val="24"/>
        </w:rPr>
        <w:t>- письмом Министерства образования и науки Российской Федерации от 28 марта 2013 г. № ДЛ-65/08 “Об установлении требований к одежде обучающихся”.</w:t>
      </w:r>
    </w:p>
    <w:p w:rsidR="00C872C9" w:rsidRPr="00AB1D1C" w:rsidRDefault="00C872C9" w:rsidP="00C87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1D1C">
        <w:rPr>
          <w:rFonts w:ascii="Times New Roman" w:hAnsi="Times New Roman" w:cs="Times New Roman"/>
          <w:sz w:val="24"/>
          <w:szCs w:val="24"/>
        </w:rPr>
        <w:t xml:space="preserve">1.2. Настоящим Положением устанавливаются требования  к одежде </w:t>
      </w:r>
      <w:proofErr w:type="gramStart"/>
      <w:r w:rsidR="00EF011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B1D1C">
        <w:rPr>
          <w:rFonts w:ascii="Times New Roman" w:hAnsi="Times New Roman" w:cs="Times New Roman"/>
          <w:sz w:val="24"/>
          <w:szCs w:val="24"/>
        </w:rPr>
        <w:t xml:space="preserve">, в том числе требования к ее общему виду, цвету, фасону, видам одежды </w:t>
      </w:r>
      <w:r w:rsidR="00EF011A">
        <w:rPr>
          <w:rFonts w:ascii="Times New Roman" w:hAnsi="Times New Roman" w:cs="Times New Roman"/>
          <w:sz w:val="24"/>
          <w:szCs w:val="24"/>
        </w:rPr>
        <w:t>обучающихся</w:t>
      </w:r>
      <w:r w:rsidRPr="00AB1D1C">
        <w:rPr>
          <w:rFonts w:ascii="Times New Roman" w:hAnsi="Times New Roman" w:cs="Times New Roman"/>
          <w:sz w:val="24"/>
          <w:szCs w:val="24"/>
        </w:rPr>
        <w:t xml:space="preserve"> МБОУ «Мусабай – Заводская СОШ» (далее по тексту Школа).</w:t>
      </w:r>
    </w:p>
    <w:p w:rsidR="00C872C9" w:rsidRPr="00AB1D1C" w:rsidRDefault="00C872C9" w:rsidP="00C87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1D1C">
        <w:rPr>
          <w:rFonts w:ascii="Times New Roman" w:hAnsi="Times New Roman" w:cs="Times New Roman"/>
          <w:sz w:val="24"/>
          <w:szCs w:val="24"/>
        </w:rPr>
        <w:t xml:space="preserve">1.3. Единые требования к одежде </w:t>
      </w:r>
      <w:proofErr w:type="gramStart"/>
      <w:r w:rsidR="00EF011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B1D1C">
        <w:rPr>
          <w:rFonts w:ascii="Times New Roman" w:hAnsi="Times New Roman" w:cs="Times New Roman"/>
          <w:sz w:val="24"/>
          <w:szCs w:val="24"/>
        </w:rPr>
        <w:t xml:space="preserve"> Школы вводятся с целью:</w:t>
      </w:r>
    </w:p>
    <w:p w:rsidR="00C872C9" w:rsidRPr="00AB1D1C" w:rsidRDefault="00C872C9" w:rsidP="00C87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1D1C">
        <w:rPr>
          <w:rFonts w:ascii="Times New Roman" w:hAnsi="Times New Roman" w:cs="Times New Roman"/>
          <w:sz w:val="24"/>
          <w:szCs w:val="24"/>
        </w:rPr>
        <w:t xml:space="preserve">- обеспечения </w:t>
      </w:r>
      <w:proofErr w:type="gramStart"/>
      <w:r w:rsidR="00EF011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B1D1C">
        <w:rPr>
          <w:rFonts w:ascii="Times New Roman" w:hAnsi="Times New Roman" w:cs="Times New Roman"/>
          <w:sz w:val="24"/>
          <w:szCs w:val="24"/>
        </w:rPr>
        <w:t xml:space="preserve"> удобной и эстетичной одеждой в повседневной школьной жизни;</w:t>
      </w:r>
    </w:p>
    <w:p w:rsidR="00C872C9" w:rsidRPr="00AB1D1C" w:rsidRDefault="00C872C9" w:rsidP="00C87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1D1C">
        <w:rPr>
          <w:rFonts w:ascii="Times New Roman" w:hAnsi="Times New Roman" w:cs="Times New Roman"/>
          <w:sz w:val="24"/>
          <w:szCs w:val="24"/>
        </w:rPr>
        <w:t xml:space="preserve">- устранения признаков социального, имущественного и религиозного различия </w:t>
      </w:r>
      <w:proofErr w:type="gramStart"/>
      <w:r w:rsidRPr="00AB1D1C">
        <w:rPr>
          <w:rFonts w:ascii="Times New Roman" w:hAnsi="Times New Roman" w:cs="Times New Roman"/>
          <w:sz w:val="24"/>
          <w:szCs w:val="24"/>
        </w:rPr>
        <w:t>между</w:t>
      </w:r>
      <w:proofErr w:type="gramEnd"/>
      <w:r w:rsidRPr="00AB1D1C">
        <w:rPr>
          <w:rFonts w:ascii="Times New Roman" w:hAnsi="Times New Roman" w:cs="Times New Roman"/>
          <w:sz w:val="24"/>
          <w:szCs w:val="24"/>
        </w:rPr>
        <w:t xml:space="preserve"> </w:t>
      </w:r>
      <w:r w:rsidR="00EF011A">
        <w:rPr>
          <w:rFonts w:ascii="Times New Roman" w:hAnsi="Times New Roman" w:cs="Times New Roman"/>
          <w:sz w:val="24"/>
          <w:szCs w:val="24"/>
        </w:rPr>
        <w:t>обучающихся</w:t>
      </w:r>
      <w:r w:rsidRPr="00AB1D1C">
        <w:rPr>
          <w:rFonts w:ascii="Times New Roman" w:hAnsi="Times New Roman" w:cs="Times New Roman"/>
          <w:sz w:val="24"/>
          <w:szCs w:val="24"/>
        </w:rPr>
        <w:t>;</w:t>
      </w:r>
    </w:p>
    <w:p w:rsidR="00C872C9" w:rsidRPr="00AB1D1C" w:rsidRDefault="00C872C9" w:rsidP="00C87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1D1C">
        <w:rPr>
          <w:rFonts w:ascii="Times New Roman" w:hAnsi="Times New Roman" w:cs="Times New Roman"/>
          <w:sz w:val="24"/>
          <w:szCs w:val="24"/>
        </w:rPr>
        <w:t xml:space="preserve">- предупреждения  возникновения у </w:t>
      </w:r>
      <w:proofErr w:type="gramStart"/>
      <w:r w:rsidR="00EF011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B1D1C">
        <w:rPr>
          <w:rFonts w:ascii="Times New Roman" w:hAnsi="Times New Roman" w:cs="Times New Roman"/>
          <w:sz w:val="24"/>
          <w:szCs w:val="24"/>
        </w:rPr>
        <w:t xml:space="preserve"> психологического дискомфорта перед сверстниками;</w:t>
      </w:r>
    </w:p>
    <w:p w:rsidR="00C872C9" w:rsidRPr="00AB1D1C" w:rsidRDefault="00C872C9" w:rsidP="00C87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1D1C">
        <w:rPr>
          <w:rFonts w:ascii="Times New Roman" w:hAnsi="Times New Roman" w:cs="Times New Roman"/>
          <w:sz w:val="24"/>
          <w:szCs w:val="24"/>
        </w:rPr>
        <w:t>- укрепления общего имиджа Школы, формирования школьной идентичности;</w:t>
      </w:r>
    </w:p>
    <w:p w:rsidR="00C872C9" w:rsidRPr="00AB1D1C" w:rsidRDefault="00C872C9" w:rsidP="00C87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1D1C">
        <w:rPr>
          <w:rFonts w:ascii="Times New Roman" w:hAnsi="Times New Roman" w:cs="Times New Roman"/>
          <w:sz w:val="24"/>
          <w:szCs w:val="24"/>
        </w:rPr>
        <w:t xml:space="preserve">- создания условий для воспитания у </w:t>
      </w:r>
      <w:r w:rsidR="00EF011A">
        <w:rPr>
          <w:rFonts w:ascii="Times New Roman" w:hAnsi="Times New Roman" w:cs="Times New Roman"/>
          <w:sz w:val="24"/>
          <w:szCs w:val="24"/>
        </w:rPr>
        <w:t>обучающихся</w:t>
      </w:r>
      <w:r w:rsidRPr="00AB1D1C">
        <w:rPr>
          <w:rFonts w:ascii="Times New Roman" w:hAnsi="Times New Roman" w:cs="Times New Roman"/>
          <w:sz w:val="24"/>
          <w:szCs w:val="24"/>
        </w:rPr>
        <w:t xml:space="preserve"> общей культуры и эстетики внешнего вида, для соблюдения учащимися общепринятых норм делового стиля одежды;</w:t>
      </w:r>
    </w:p>
    <w:p w:rsidR="00C872C9" w:rsidRPr="00AB1D1C" w:rsidRDefault="00C872C9" w:rsidP="00C87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1D1C">
        <w:rPr>
          <w:rFonts w:ascii="Times New Roman" w:hAnsi="Times New Roman" w:cs="Times New Roman"/>
          <w:sz w:val="24"/>
          <w:szCs w:val="24"/>
        </w:rPr>
        <w:t xml:space="preserve">Основные требования к форме являются обязательными для исполнения </w:t>
      </w:r>
      <w:proofErr w:type="gramStart"/>
      <w:r w:rsidR="00EF011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EF011A" w:rsidRPr="00AB1D1C">
        <w:rPr>
          <w:rFonts w:ascii="Times New Roman" w:hAnsi="Times New Roman" w:cs="Times New Roman"/>
          <w:sz w:val="24"/>
          <w:szCs w:val="24"/>
        </w:rPr>
        <w:t xml:space="preserve"> </w:t>
      </w:r>
      <w:r w:rsidRPr="00AB1D1C">
        <w:rPr>
          <w:rFonts w:ascii="Times New Roman" w:hAnsi="Times New Roman" w:cs="Times New Roman"/>
          <w:sz w:val="24"/>
          <w:szCs w:val="24"/>
        </w:rPr>
        <w:t>Школы.</w:t>
      </w:r>
    </w:p>
    <w:p w:rsidR="00C872C9" w:rsidRPr="00AB1D1C" w:rsidRDefault="00C872C9" w:rsidP="00C87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872C9" w:rsidRPr="00AB1D1C" w:rsidRDefault="00C872C9" w:rsidP="00C872C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D1C">
        <w:rPr>
          <w:rFonts w:ascii="Times New Roman" w:hAnsi="Times New Roman" w:cs="Times New Roman"/>
          <w:b/>
          <w:sz w:val="24"/>
          <w:szCs w:val="24"/>
        </w:rPr>
        <w:t xml:space="preserve">2. ОБЩИЕ ТРЕБОВАНИЯ К ОДЕЖДЕ </w:t>
      </w:r>
      <w:proofErr w:type="gramStart"/>
      <w:r w:rsidR="00EF011A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C872C9" w:rsidRPr="00AB1D1C" w:rsidRDefault="00C872C9" w:rsidP="00C87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1D1C">
        <w:rPr>
          <w:rFonts w:ascii="Times New Roman" w:hAnsi="Times New Roman" w:cs="Times New Roman"/>
          <w:sz w:val="24"/>
          <w:szCs w:val="24"/>
        </w:rPr>
        <w:t>2.1. В Школе устанавливаются следующие виды одежды:</w:t>
      </w:r>
    </w:p>
    <w:p w:rsidR="00C872C9" w:rsidRPr="00AB1D1C" w:rsidRDefault="00C872C9" w:rsidP="00C87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1D1C">
        <w:rPr>
          <w:rFonts w:ascii="Times New Roman" w:hAnsi="Times New Roman" w:cs="Times New Roman"/>
          <w:sz w:val="24"/>
          <w:szCs w:val="24"/>
        </w:rPr>
        <w:t>- повседневная одежда;</w:t>
      </w:r>
    </w:p>
    <w:p w:rsidR="00C872C9" w:rsidRPr="00AB1D1C" w:rsidRDefault="00C872C9" w:rsidP="00C87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1D1C">
        <w:rPr>
          <w:rFonts w:ascii="Times New Roman" w:hAnsi="Times New Roman" w:cs="Times New Roman"/>
          <w:sz w:val="24"/>
          <w:szCs w:val="24"/>
        </w:rPr>
        <w:t>- парадная одежда;</w:t>
      </w:r>
    </w:p>
    <w:p w:rsidR="00C872C9" w:rsidRPr="00AB1D1C" w:rsidRDefault="00C872C9" w:rsidP="00C87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1D1C">
        <w:rPr>
          <w:rFonts w:ascii="Times New Roman" w:hAnsi="Times New Roman" w:cs="Times New Roman"/>
          <w:sz w:val="24"/>
          <w:szCs w:val="24"/>
        </w:rPr>
        <w:t>- спортивная одежда.</w:t>
      </w:r>
    </w:p>
    <w:p w:rsidR="00C872C9" w:rsidRPr="00AB1D1C" w:rsidRDefault="00C872C9" w:rsidP="00C87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1D1C">
        <w:rPr>
          <w:rFonts w:ascii="Times New Roman" w:hAnsi="Times New Roman" w:cs="Times New Roman"/>
          <w:sz w:val="24"/>
          <w:szCs w:val="24"/>
        </w:rPr>
        <w:t xml:space="preserve">2.2. Повседневная школьная одежда </w:t>
      </w:r>
      <w:r w:rsidR="00EF011A">
        <w:rPr>
          <w:rFonts w:ascii="Times New Roman" w:hAnsi="Times New Roman" w:cs="Times New Roman"/>
          <w:sz w:val="24"/>
          <w:szCs w:val="24"/>
        </w:rPr>
        <w:t>обучающихся</w:t>
      </w:r>
      <w:r w:rsidRPr="00AB1D1C">
        <w:rPr>
          <w:rFonts w:ascii="Times New Roman" w:hAnsi="Times New Roman" w:cs="Times New Roman"/>
          <w:sz w:val="24"/>
          <w:szCs w:val="24"/>
        </w:rPr>
        <w:t xml:space="preserve"> включает:</w:t>
      </w:r>
    </w:p>
    <w:p w:rsidR="00C872C9" w:rsidRPr="00AB1D1C" w:rsidRDefault="00C872C9" w:rsidP="00C87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1D1C">
        <w:rPr>
          <w:rFonts w:ascii="Times New Roman" w:hAnsi="Times New Roman" w:cs="Times New Roman"/>
          <w:sz w:val="24"/>
          <w:szCs w:val="24"/>
        </w:rPr>
        <w:t>а) для мальчиков и юношей  – брюки классического покроя, пиджак или жилет нейтральных цветов (серых, чёрных) или неярких оттенков синего, коричневого цвета.</w:t>
      </w:r>
    </w:p>
    <w:p w:rsidR="00C872C9" w:rsidRPr="00AB1D1C" w:rsidRDefault="00C872C9" w:rsidP="00C87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1D1C">
        <w:rPr>
          <w:rFonts w:ascii="Times New Roman" w:hAnsi="Times New Roman" w:cs="Times New Roman"/>
          <w:sz w:val="24"/>
          <w:szCs w:val="24"/>
        </w:rPr>
        <w:lastRenderedPageBreak/>
        <w:t xml:space="preserve">б) для девочек и девушек  – «ретро платье» коричневого цвета, не обтягивающее тело, которое может быть дополнен белым или черным фартуком, воротником (длина платьев не выше 10 см от верхней границы колена) </w:t>
      </w:r>
    </w:p>
    <w:p w:rsidR="00C872C9" w:rsidRPr="00AB1D1C" w:rsidRDefault="00C872C9" w:rsidP="00C87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1D1C">
        <w:rPr>
          <w:rFonts w:ascii="Times New Roman" w:hAnsi="Times New Roman" w:cs="Times New Roman"/>
          <w:sz w:val="24"/>
          <w:szCs w:val="24"/>
        </w:rPr>
        <w:t>гаммы.</w:t>
      </w:r>
    </w:p>
    <w:p w:rsidR="00C872C9" w:rsidRPr="00AB1D1C" w:rsidRDefault="00C872C9" w:rsidP="00C87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1D1C">
        <w:rPr>
          <w:rFonts w:ascii="Times New Roman" w:hAnsi="Times New Roman" w:cs="Times New Roman"/>
          <w:sz w:val="24"/>
          <w:szCs w:val="24"/>
        </w:rPr>
        <w:t xml:space="preserve">2.3. Парадная одежда используется  </w:t>
      </w:r>
      <w:r w:rsidR="00EF011A">
        <w:rPr>
          <w:rFonts w:ascii="Times New Roman" w:hAnsi="Times New Roman" w:cs="Times New Roman"/>
          <w:sz w:val="24"/>
          <w:szCs w:val="24"/>
        </w:rPr>
        <w:t>обучающихся</w:t>
      </w:r>
      <w:r w:rsidRPr="00AB1D1C">
        <w:rPr>
          <w:rFonts w:ascii="Times New Roman" w:hAnsi="Times New Roman" w:cs="Times New Roman"/>
          <w:sz w:val="24"/>
          <w:szCs w:val="24"/>
        </w:rPr>
        <w:t xml:space="preserve"> в дни проведения праздников и торжественных линеек, мероприятий.</w:t>
      </w:r>
    </w:p>
    <w:p w:rsidR="00C872C9" w:rsidRPr="00AB1D1C" w:rsidRDefault="00C872C9" w:rsidP="00C87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1D1C">
        <w:rPr>
          <w:rFonts w:ascii="Times New Roman" w:hAnsi="Times New Roman" w:cs="Times New Roman"/>
          <w:sz w:val="24"/>
          <w:szCs w:val="24"/>
        </w:rPr>
        <w:t>а) для мальчиков и юношей парадная одежда включает повседневную одежду, дополненную белой сорочкой и праздничным аксессуаром (галстуком, галстуком-бабочкой), обувь: туфли (не кроссовки, не спортивная обувь).</w:t>
      </w:r>
    </w:p>
    <w:p w:rsidR="00C872C9" w:rsidRPr="00AB1D1C" w:rsidRDefault="00C872C9" w:rsidP="00C87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1D1C">
        <w:rPr>
          <w:rFonts w:ascii="Times New Roman" w:hAnsi="Times New Roman" w:cs="Times New Roman"/>
          <w:sz w:val="24"/>
          <w:szCs w:val="24"/>
        </w:rPr>
        <w:t xml:space="preserve">б)  для девочек и девушек парадная одежда включает повседневную одежду, белым фартуком, и праздничным аксессуаром бантом.  </w:t>
      </w:r>
    </w:p>
    <w:p w:rsidR="00C872C9" w:rsidRPr="00AB1D1C" w:rsidRDefault="00C872C9" w:rsidP="00C87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1D1C">
        <w:rPr>
          <w:rFonts w:ascii="Times New Roman" w:hAnsi="Times New Roman" w:cs="Times New Roman"/>
          <w:sz w:val="24"/>
          <w:szCs w:val="24"/>
        </w:rPr>
        <w:t xml:space="preserve">2.4. Спортивная одежда используется  </w:t>
      </w:r>
      <w:r w:rsidR="00EF011A">
        <w:rPr>
          <w:rFonts w:ascii="Times New Roman" w:hAnsi="Times New Roman" w:cs="Times New Roman"/>
          <w:sz w:val="24"/>
          <w:szCs w:val="24"/>
        </w:rPr>
        <w:t>обучающимся</w:t>
      </w:r>
      <w:r w:rsidRPr="00AB1D1C">
        <w:rPr>
          <w:rFonts w:ascii="Times New Roman" w:hAnsi="Times New Roman" w:cs="Times New Roman"/>
          <w:sz w:val="24"/>
          <w:szCs w:val="24"/>
        </w:rPr>
        <w:t xml:space="preserve"> на занятиях физической культурой и спортом.</w:t>
      </w:r>
    </w:p>
    <w:p w:rsidR="00C872C9" w:rsidRPr="00AB1D1C" w:rsidRDefault="00C872C9" w:rsidP="00C87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1D1C">
        <w:rPr>
          <w:rFonts w:ascii="Times New Roman" w:hAnsi="Times New Roman" w:cs="Times New Roman"/>
          <w:sz w:val="24"/>
          <w:szCs w:val="24"/>
        </w:rPr>
        <w:t>Спортивная одежда включает футболку, спортивные трусы (шорты) или спортивные брюки, спортивный костюм, кеды, (кроссовки) с нескользкой подошвой. Спортивная одежда должна соответствовать погоде и месту проведения занятий физической культурой и спортом.</w:t>
      </w:r>
    </w:p>
    <w:p w:rsidR="00C872C9" w:rsidRPr="00AB1D1C" w:rsidRDefault="00C872C9" w:rsidP="00C87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1D1C">
        <w:rPr>
          <w:rFonts w:ascii="Times New Roman" w:hAnsi="Times New Roman" w:cs="Times New Roman"/>
          <w:sz w:val="24"/>
          <w:szCs w:val="24"/>
        </w:rPr>
        <w:t xml:space="preserve">2.5. </w:t>
      </w:r>
      <w:proofErr w:type="gramStart"/>
      <w:r w:rsidR="00EF011A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AB1D1C">
        <w:rPr>
          <w:rFonts w:ascii="Times New Roman" w:hAnsi="Times New Roman" w:cs="Times New Roman"/>
          <w:sz w:val="24"/>
          <w:szCs w:val="24"/>
        </w:rPr>
        <w:t xml:space="preserve"> запрещается ношение в Школе:</w:t>
      </w:r>
    </w:p>
    <w:p w:rsidR="00C872C9" w:rsidRPr="00AB1D1C" w:rsidRDefault="00C872C9" w:rsidP="00C87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1D1C">
        <w:rPr>
          <w:rFonts w:ascii="Times New Roman" w:hAnsi="Times New Roman" w:cs="Times New Roman"/>
          <w:sz w:val="24"/>
          <w:szCs w:val="24"/>
        </w:rPr>
        <w:t>а) брюк, юбок с заниженной талией и (или) высокими разрезами, одежды с декоративными деталями в виде заплат, с порывами ткани, с неоднородным окрасом ткани, с яркими надписями и изображениями, декольтированных платьев и блузок;</w:t>
      </w:r>
    </w:p>
    <w:p w:rsidR="00C872C9" w:rsidRPr="00AB1D1C" w:rsidRDefault="00C872C9" w:rsidP="00C87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1D1C">
        <w:rPr>
          <w:rFonts w:ascii="Times New Roman" w:hAnsi="Times New Roman" w:cs="Times New Roman"/>
          <w:sz w:val="24"/>
          <w:szCs w:val="24"/>
        </w:rPr>
        <w:t xml:space="preserve">б) аксессуаров с символикой асоциальных неформальных молодёжных объединений, а также пропагандирующих </w:t>
      </w:r>
      <w:proofErr w:type="spellStart"/>
      <w:r w:rsidRPr="00AB1D1C">
        <w:rPr>
          <w:rFonts w:ascii="Times New Roman" w:hAnsi="Times New Roman" w:cs="Times New Roman"/>
          <w:sz w:val="24"/>
          <w:szCs w:val="24"/>
        </w:rPr>
        <w:t>психоактивные</w:t>
      </w:r>
      <w:proofErr w:type="spellEnd"/>
      <w:r w:rsidRPr="00AB1D1C">
        <w:rPr>
          <w:rFonts w:ascii="Times New Roman" w:hAnsi="Times New Roman" w:cs="Times New Roman"/>
          <w:sz w:val="24"/>
          <w:szCs w:val="24"/>
        </w:rPr>
        <w:t xml:space="preserve"> вещества и  противоправное поведение;</w:t>
      </w:r>
    </w:p>
    <w:p w:rsidR="00C872C9" w:rsidRPr="00AB1D1C" w:rsidRDefault="00C872C9" w:rsidP="00C87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1D1C">
        <w:rPr>
          <w:rFonts w:ascii="Times New Roman" w:hAnsi="Times New Roman" w:cs="Times New Roman"/>
          <w:sz w:val="24"/>
          <w:szCs w:val="24"/>
        </w:rPr>
        <w:t>в) головных уборов в помещениях образовательных организаций;</w:t>
      </w:r>
    </w:p>
    <w:p w:rsidR="00C872C9" w:rsidRPr="00AB1D1C" w:rsidRDefault="00C872C9" w:rsidP="00C87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1D1C">
        <w:rPr>
          <w:rFonts w:ascii="Times New Roman" w:hAnsi="Times New Roman" w:cs="Times New Roman"/>
          <w:sz w:val="24"/>
          <w:szCs w:val="24"/>
        </w:rPr>
        <w:t>г) пляжной обуви, массивной обуви на толстой платформе, туфель на каблуке (более 4 см).</w:t>
      </w:r>
    </w:p>
    <w:p w:rsidR="00C872C9" w:rsidRPr="00AB1D1C" w:rsidRDefault="00C872C9" w:rsidP="00C87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1D1C">
        <w:rPr>
          <w:rFonts w:ascii="Times New Roman" w:hAnsi="Times New Roman" w:cs="Times New Roman"/>
          <w:sz w:val="24"/>
          <w:szCs w:val="24"/>
        </w:rPr>
        <w:t>д) носить в учебное время джинсовую, пеструю, яркую одежду не соответствующую требованиям данного Положения.</w:t>
      </w:r>
    </w:p>
    <w:p w:rsidR="00C872C9" w:rsidRPr="00AB1D1C" w:rsidRDefault="00C872C9" w:rsidP="00C87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872C9" w:rsidRPr="00AB1D1C" w:rsidRDefault="00C872C9" w:rsidP="00C872C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D1C">
        <w:rPr>
          <w:rFonts w:ascii="Times New Roman" w:hAnsi="Times New Roman" w:cs="Times New Roman"/>
          <w:b/>
          <w:sz w:val="24"/>
          <w:szCs w:val="24"/>
        </w:rPr>
        <w:t>3. ТРЕБОВАНИЯ К ВНЕШНЕМУ ВИДУ</w:t>
      </w:r>
    </w:p>
    <w:p w:rsidR="00C872C9" w:rsidRPr="00AB1D1C" w:rsidRDefault="00C872C9" w:rsidP="00C87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1D1C">
        <w:rPr>
          <w:rFonts w:ascii="Times New Roman" w:hAnsi="Times New Roman" w:cs="Times New Roman"/>
          <w:sz w:val="24"/>
          <w:szCs w:val="24"/>
        </w:rPr>
        <w:t>3.1. В одежде должна быть аккуратность и опрятность, одежда должна быть чистой, свежей, выглаженной. Обувь должна быть чистой.</w:t>
      </w:r>
    </w:p>
    <w:p w:rsidR="00C872C9" w:rsidRPr="00AB1D1C" w:rsidRDefault="00C872C9" w:rsidP="00C87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1D1C">
        <w:rPr>
          <w:rFonts w:ascii="Times New Roman" w:hAnsi="Times New Roman" w:cs="Times New Roman"/>
          <w:sz w:val="24"/>
          <w:szCs w:val="24"/>
        </w:rPr>
        <w:t xml:space="preserve">3.2  Внешний вид и одежда </w:t>
      </w:r>
      <w:proofErr w:type="gramStart"/>
      <w:r w:rsidR="00EF011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B1D1C">
        <w:rPr>
          <w:rFonts w:ascii="Times New Roman" w:hAnsi="Times New Roman" w:cs="Times New Roman"/>
          <w:sz w:val="24"/>
          <w:szCs w:val="24"/>
        </w:rPr>
        <w:t xml:space="preserve"> должны соответствовать общепринятым в обществе нормам делового стиля и носить светский характер.</w:t>
      </w:r>
    </w:p>
    <w:p w:rsidR="00C872C9" w:rsidRPr="00AB1D1C" w:rsidRDefault="00C872C9" w:rsidP="00C872C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D1C">
        <w:rPr>
          <w:rFonts w:ascii="Times New Roman" w:hAnsi="Times New Roman" w:cs="Times New Roman"/>
          <w:b/>
          <w:sz w:val="24"/>
          <w:szCs w:val="24"/>
        </w:rPr>
        <w:t xml:space="preserve">4. ПРАВА И ОБЯЗАННОСТИ </w:t>
      </w:r>
      <w:r w:rsidR="00EF011A">
        <w:rPr>
          <w:rFonts w:ascii="Times New Roman" w:hAnsi="Times New Roman" w:cs="Times New Roman"/>
          <w:b/>
          <w:sz w:val="24"/>
          <w:szCs w:val="24"/>
        </w:rPr>
        <w:t>ОБУЧАЮЩИХСЯ</w:t>
      </w:r>
    </w:p>
    <w:p w:rsidR="00C872C9" w:rsidRPr="00AB1D1C" w:rsidRDefault="00C872C9" w:rsidP="00C87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1D1C">
        <w:rPr>
          <w:rFonts w:ascii="Times New Roman" w:hAnsi="Times New Roman" w:cs="Times New Roman"/>
          <w:sz w:val="24"/>
          <w:szCs w:val="24"/>
        </w:rPr>
        <w:t xml:space="preserve">4.1.  </w:t>
      </w:r>
      <w:r w:rsidR="00EF011A">
        <w:rPr>
          <w:rFonts w:ascii="Times New Roman" w:hAnsi="Times New Roman" w:cs="Times New Roman"/>
          <w:sz w:val="24"/>
          <w:szCs w:val="24"/>
        </w:rPr>
        <w:t>Обучающиеся</w:t>
      </w:r>
      <w:r w:rsidRPr="00AB1D1C">
        <w:rPr>
          <w:rFonts w:ascii="Times New Roman" w:hAnsi="Times New Roman" w:cs="Times New Roman"/>
          <w:sz w:val="24"/>
          <w:szCs w:val="24"/>
        </w:rPr>
        <w:t xml:space="preserve"> обязаны носить повседневную школьную одежду в учебные дни.</w:t>
      </w:r>
    </w:p>
    <w:p w:rsidR="00C872C9" w:rsidRPr="00AB1D1C" w:rsidRDefault="00C872C9" w:rsidP="00C87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1D1C">
        <w:rPr>
          <w:rFonts w:ascii="Times New Roman" w:hAnsi="Times New Roman" w:cs="Times New Roman"/>
          <w:sz w:val="24"/>
          <w:szCs w:val="24"/>
        </w:rPr>
        <w:t xml:space="preserve">4.2. Спортивная форма в дни занятий физической культуры и спортивных мероприятий приносится с собой. </w:t>
      </w:r>
    </w:p>
    <w:p w:rsidR="00C872C9" w:rsidRPr="00AB1D1C" w:rsidRDefault="00C872C9" w:rsidP="00C872C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D1C">
        <w:rPr>
          <w:rFonts w:ascii="Times New Roman" w:hAnsi="Times New Roman" w:cs="Times New Roman"/>
          <w:b/>
          <w:sz w:val="24"/>
          <w:szCs w:val="24"/>
        </w:rPr>
        <w:t>5. ОТВЕТСТВЕННОСТЬ</w:t>
      </w:r>
    </w:p>
    <w:p w:rsidR="00C872C9" w:rsidRPr="00AB1D1C" w:rsidRDefault="00C872C9" w:rsidP="00C87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1D1C">
        <w:rPr>
          <w:rFonts w:ascii="Times New Roman" w:hAnsi="Times New Roman" w:cs="Times New Roman"/>
          <w:sz w:val="24"/>
          <w:szCs w:val="24"/>
        </w:rPr>
        <w:t xml:space="preserve">5.1. За информирование </w:t>
      </w:r>
      <w:r w:rsidR="00EF011A">
        <w:rPr>
          <w:rFonts w:ascii="Times New Roman" w:hAnsi="Times New Roman" w:cs="Times New Roman"/>
          <w:sz w:val="24"/>
          <w:szCs w:val="24"/>
        </w:rPr>
        <w:t>обучающихся</w:t>
      </w:r>
      <w:r w:rsidRPr="00AB1D1C">
        <w:rPr>
          <w:rFonts w:ascii="Times New Roman" w:hAnsi="Times New Roman" w:cs="Times New Roman"/>
          <w:sz w:val="24"/>
          <w:szCs w:val="24"/>
        </w:rPr>
        <w:t>, родителей (законных представителей) о  Единых требованиях к школьной одежде учащихся ответственность возлагается на классных руководителей.  О случае явки учащихся в одежде, не соответствующей Единым требованиям, родители должны быть поставлены в известность в течение учебного дня.</w:t>
      </w:r>
    </w:p>
    <w:p w:rsidR="00C872C9" w:rsidRPr="00AB1D1C" w:rsidRDefault="00C872C9" w:rsidP="00B6732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D1C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C872C9" w:rsidRPr="00AB1D1C" w:rsidRDefault="00C872C9" w:rsidP="00B673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1D1C">
        <w:rPr>
          <w:rFonts w:ascii="Times New Roman" w:hAnsi="Times New Roman" w:cs="Times New Roman"/>
          <w:sz w:val="24"/>
          <w:szCs w:val="24"/>
        </w:rPr>
        <w:t xml:space="preserve">6.1. Положение принято с учетом мнения Совета </w:t>
      </w:r>
      <w:r w:rsidR="00EF011A">
        <w:rPr>
          <w:rFonts w:ascii="Times New Roman" w:hAnsi="Times New Roman" w:cs="Times New Roman"/>
          <w:sz w:val="24"/>
          <w:szCs w:val="24"/>
        </w:rPr>
        <w:t>обучающихся</w:t>
      </w:r>
      <w:r w:rsidRPr="00AB1D1C">
        <w:rPr>
          <w:rFonts w:ascii="Times New Roman" w:hAnsi="Times New Roman" w:cs="Times New Roman"/>
          <w:sz w:val="24"/>
          <w:szCs w:val="24"/>
        </w:rPr>
        <w:t>, Совета родителей, а также представительного органа работников организации, осуществляющей образовательную деятельность.</w:t>
      </w:r>
    </w:p>
    <w:p w:rsidR="00222A1B" w:rsidRPr="00AB1D1C" w:rsidRDefault="00C872C9" w:rsidP="00B67325">
      <w:pPr>
        <w:jc w:val="both"/>
        <w:rPr>
          <w:sz w:val="24"/>
          <w:szCs w:val="24"/>
        </w:rPr>
      </w:pPr>
      <w:r w:rsidRPr="00AB1D1C">
        <w:rPr>
          <w:rFonts w:ascii="Times New Roman" w:hAnsi="Times New Roman" w:cs="Times New Roman"/>
          <w:sz w:val="24"/>
          <w:szCs w:val="24"/>
        </w:rPr>
        <w:t xml:space="preserve">6.2. Изменения в Положение могут быть внесены только с учетом мнения Совета </w:t>
      </w:r>
      <w:r w:rsidR="00EF011A">
        <w:rPr>
          <w:rFonts w:ascii="Times New Roman" w:hAnsi="Times New Roman" w:cs="Times New Roman"/>
          <w:sz w:val="24"/>
          <w:szCs w:val="24"/>
        </w:rPr>
        <w:t>обучающихся</w:t>
      </w:r>
      <w:r w:rsidRPr="00AB1D1C">
        <w:rPr>
          <w:rFonts w:ascii="Times New Roman" w:hAnsi="Times New Roman" w:cs="Times New Roman"/>
          <w:sz w:val="24"/>
          <w:szCs w:val="24"/>
        </w:rPr>
        <w:t>, Совета родителей, а также представительного органа работников организации, осуществляющей образовательную деяте</w:t>
      </w:r>
      <w:r w:rsidR="009141B7" w:rsidRPr="00AB1D1C">
        <w:rPr>
          <w:rFonts w:ascii="Times New Roman" w:hAnsi="Times New Roman" w:cs="Times New Roman"/>
          <w:sz w:val="24"/>
          <w:szCs w:val="24"/>
        </w:rPr>
        <w:t>льность.</w:t>
      </w:r>
    </w:p>
    <w:sectPr w:rsidR="00222A1B" w:rsidRPr="00AB1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2C9"/>
    <w:rsid w:val="00222A1B"/>
    <w:rsid w:val="00323F9E"/>
    <w:rsid w:val="00894311"/>
    <w:rsid w:val="009141B7"/>
    <w:rsid w:val="00AB1D1C"/>
    <w:rsid w:val="00B50089"/>
    <w:rsid w:val="00B67325"/>
    <w:rsid w:val="00BF110D"/>
    <w:rsid w:val="00C872C9"/>
    <w:rsid w:val="00EF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72C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F0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01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72C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F0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01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Ученик3</dc:creator>
  <cp:lastModifiedBy>ученик2</cp:lastModifiedBy>
  <cp:revision>11</cp:revision>
  <dcterms:created xsi:type="dcterms:W3CDTF">2020-02-28T15:26:00Z</dcterms:created>
  <dcterms:modified xsi:type="dcterms:W3CDTF">2020-04-02T07:03:00Z</dcterms:modified>
</cp:coreProperties>
</file>